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6D6BAC">
        <w:rPr>
          <w:rFonts w:ascii="GHEA Grapalat" w:hAnsi="GHEA Grapalat"/>
          <w:sz w:val="24"/>
          <w:szCs w:val="24"/>
        </w:rPr>
        <w:t>«ՀՀԿԳՄՍՆԳՀԱՊՁԲ-25/65</w:t>
      </w:r>
      <w:bookmarkStart w:id="0" w:name="_GoBack"/>
      <w:bookmarkEnd w:id="0"/>
      <w:r w:rsidR="00CB544B" w:rsidRPr="00CB544B">
        <w:rPr>
          <w:rFonts w:ascii="GHEA Grapalat" w:hAnsi="GHEA Grapalat"/>
          <w:sz w:val="24"/>
          <w:szCs w:val="24"/>
        </w:rPr>
        <w:t>»</w:t>
      </w:r>
    </w:p>
    <w:p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</w:t>
      </w:r>
      <w:r w:rsidR="00CB544B" w:rsidRPr="00CB544B">
        <w:rPr>
          <w:rFonts w:ascii="GHEA Grapalat" w:hAnsi="GHEA Grapalat"/>
          <w:sz w:val="22"/>
          <w:szCs w:val="22"/>
        </w:rPr>
        <w:t>«ՀՀԿԳՄՍՆԳՀԱՊՁԲ-</w:t>
      </w:r>
      <w:r w:rsidR="006D6BAC">
        <w:rPr>
          <w:rFonts w:ascii="GHEA Grapalat" w:hAnsi="GHEA Grapalat"/>
          <w:sz w:val="22"/>
          <w:szCs w:val="22"/>
        </w:rPr>
        <w:t>25/65</w:t>
      </w:r>
      <w:r w:rsidR="00CB544B" w:rsidRPr="00CB544B">
        <w:rPr>
          <w:rFonts w:ascii="GHEA Grapalat" w:hAnsi="GHEA Grapalat"/>
          <w:sz w:val="22"/>
          <w:szCs w:val="22"/>
        </w:rPr>
        <w:t>», по приобретению системы освещения театральной сцены (Русский государственный драматический театр имени Константина Станиславского)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692"/>
        <w:gridCol w:w="1691"/>
        <w:gridCol w:w="2422"/>
        <w:gridCol w:w="1983"/>
      </w:tblGrid>
      <w:tr w:rsidR="00A72AAE" w:rsidRPr="004E4619" w:rsidTr="00BA791D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75A5" w:rsidRPr="004E4619" w:rsidTr="00BA791D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875A5" w:rsidRPr="00A875A5" w:rsidRDefault="00EB5DF3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B544B" w:rsidRPr="00CB544B" w:rsidRDefault="00CB544B" w:rsidP="00A875A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С</w:t>
            </w:r>
            <w:r w:rsidRPr="00CB544B">
              <w:rPr>
                <w:rFonts w:ascii="GHEA Grapalat" w:hAnsi="GHEA Grapalat"/>
                <w:b/>
                <w:sz w:val="22"/>
                <w:szCs w:val="22"/>
              </w:rPr>
              <w:t>истема освещения театральной сцены</w:t>
            </w:r>
          </w:p>
          <w:p w:rsidR="00A875A5" w:rsidRPr="00BA791D" w:rsidRDefault="00CB544B" w:rsidP="00A875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B544B">
              <w:rPr>
                <w:rFonts w:ascii="GHEA Grapalat" w:hAnsi="GHEA Grapalat"/>
                <w:sz w:val="22"/>
                <w:szCs w:val="22"/>
              </w:rPr>
              <w:t xml:space="preserve"> (Русский государственный драматический театр имени Константина Станиславского)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875A5" w:rsidRPr="00080663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875A5" w:rsidRPr="00CC02AB" w:rsidRDefault="00A875A5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875A5" w:rsidRPr="00824A82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B544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pacing w:val="6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</w:t>
      </w:r>
      <w:r w:rsidRPr="00CB544B">
        <w:rPr>
          <w:rFonts w:ascii="GHEA Grapalat" w:hAnsi="GHEA Grapalat"/>
          <w:spacing w:val="6"/>
          <w:sz w:val="22"/>
          <w:szCs w:val="22"/>
        </w:rPr>
        <w:t>код</w:t>
      </w:r>
      <w:r w:rsidR="00D14720" w:rsidRPr="00CB544B">
        <w:rPr>
          <w:rFonts w:ascii="GHEA Grapalat" w:hAnsi="GHEA Grapalat"/>
          <w:spacing w:val="6"/>
          <w:sz w:val="22"/>
          <w:szCs w:val="22"/>
        </w:rPr>
        <w:t>ом</w:t>
      </w:r>
      <w:r w:rsidR="004E4619" w:rsidRPr="00CB544B">
        <w:rPr>
          <w:rFonts w:ascii="GHEA Grapalat" w:hAnsi="GHEA Grapalat"/>
          <w:spacing w:val="6"/>
          <w:sz w:val="22"/>
          <w:szCs w:val="22"/>
        </w:rPr>
        <w:t xml:space="preserve"> </w:t>
      </w:r>
      <w:r w:rsidR="00CB544B" w:rsidRPr="00CB544B">
        <w:rPr>
          <w:rFonts w:ascii="GHEA Grapalat" w:hAnsi="GHEA Grapalat"/>
          <w:spacing w:val="6"/>
          <w:sz w:val="22"/>
          <w:szCs w:val="22"/>
        </w:rPr>
        <w:t>«ՀՀԿԳՄՍՆԳՀԱՊՁԲ-</w:t>
      </w:r>
      <w:r w:rsidR="006D6BAC">
        <w:rPr>
          <w:rFonts w:ascii="GHEA Grapalat" w:hAnsi="GHEA Grapalat"/>
          <w:spacing w:val="6"/>
          <w:sz w:val="22"/>
          <w:szCs w:val="22"/>
        </w:rPr>
        <w:t>25/65</w:t>
      </w:r>
      <w:r w:rsidR="00CB544B" w:rsidRPr="00CB544B">
        <w:rPr>
          <w:rFonts w:ascii="GHEA Grapalat" w:hAnsi="GHEA Grapalat"/>
          <w:spacing w:val="6"/>
          <w:sz w:val="22"/>
          <w:szCs w:val="22"/>
        </w:rPr>
        <w:t>»</w:t>
      </w:r>
      <w:r w:rsidR="00CC02AB" w:rsidRPr="00CB544B">
        <w:rPr>
          <w:rFonts w:ascii="GHEA Grapalat" w:hAnsi="GHEA Grapalat"/>
          <w:spacing w:val="6"/>
          <w:sz w:val="22"/>
          <w:szCs w:val="22"/>
        </w:rPr>
        <w:t>.</w:t>
      </w:r>
      <w:r w:rsidR="004E4619" w:rsidRPr="00CB544B">
        <w:rPr>
          <w:rFonts w:ascii="GHEA Grapalat" w:hAnsi="GHEA Grapalat"/>
          <w:spacing w:val="6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A875A5">
      <w:footerReference w:type="even" r:id="rId8"/>
      <w:footerReference w:type="default" r:id="rId9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9F" w:rsidRDefault="0033339F">
      <w:r>
        <w:separator/>
      </w:r>
    </w:p>
  </w:endnote>
  <w:endnote w:type="continuationSeparator" w:id="0">
    <w:p w:rsidR="0033339F" w:rsidRDefault="003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9F" w:rsidRDefault="0033339F">
      <w:r>
        <w:separator/>
      </w:r>
    </w:p>
  </w:footnote>
  <w:footnote w:type="continuationSeparator" w:id="0">
    <w:p w:rsidR="0033339F" w:rsidRDefault="0033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4DF"/>
    <w:rsid w:val="00132E94"/>
    <w:rsid w:val="001466A8"/>
    <w:rsid w:val="001563E9"/>
    <w:rsid w:val="001628D6"/>
    <w:rsid w:val="00180617"/>
    <w:rsid w:val="00185136"/>
    <w:rsid w:val="001860C6"/>
    <w:rsid w:val="00191DE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3B7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339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E3C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3F4F"/>
    <w:rsid w:val="006B7B4E"/>
    <w:rsid w:val="006D245E"/>
    <w:rsid w:val="006D6BAC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0F3C"/>
    <w:rsid w:val="00B5440A"/>
    <w:rsid w:val="00B5525A"/>
    <w:rsid w:val="00B7414D"/>
    <w:rsid w:val="00BA5F72"/>
    <w:rsid w:val="00BA791D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33B05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B544B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2EF1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684"/>
    <w:rsid w:val="00DC4A38"/>
    <w:rsid w:val="00DF5F4C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DF3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146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2012-06-13T06:43:00Z</cp:lastPrinted>
  <dcterms:created xsi:type="dcterms:W3CDTF">2018-08-08T07:11:00Z</dcterms:created>
  <dcterms:modified xsi:type="dcterms:W3CDTF">2025-06-18T10:39:00Z</dcterms:modified>
</cp:coreProperties>
</file>